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7C" w:rsidRDefault="00D72A7C">
      <w:pPr>
        <w:jc w:val="right"/>
        <w:rPr>
          <w:b/>
          <w:bCs/>
          <w:color w:val="000000"/>
        </w:rPr>
      </w:pPr>
    </w:p>
    <w:p w:rsidR="00D72A7C" w:rsidRDefault="00F25D3F">
      <w:pPr>
        <w:autoSpaceDE w:val="0"/>
        <w:autoSpaceDN w:val="0"/>
        <w:jc w:val="center"/>
      </w:pPr>
      <w:r>
        <w:t xml:space="preserve">                                                         УТВЕРЖДЕН:</w:t>
      </w:r>
    </w:p>
    <w:p w:rsidR="00D72A7C" w:rsidRDefault="00F25D3F">
      <w:pPr>
        <w:autoSpaceDE w:val="0"/>
        <w:autoSpaceDN w:val="0"/>
        <w:jc w:val="center"/>
      </w:pPr>
      <w:r>
        <w:t xml:space="preserve">                                                            Директор </w:t>
      </w:r>
      <w:r>
        <w:t>ГБОУ</w:t>
      </w:r>
      <w:r>
        <w:t xml:space="preserve"> «СШ № 34 </w:t>
      </w:r>
    </w:p>
    <w:p w:rsidR="00D72A7C" w:rsidRDefault="00F25D3F">
      <w:pPr>
        <w:autoSpaceDE w:val="0"/>
        <w:autoSpaceDN w:val="0"/>
        <w:jc w:val="center"/>
        <w:rPr>
          <w:color w:val="FF0000"/>
        </w:rPr>
      </w:pPr>
      <w:r>
        <w:t xml:space="preserve">                                                                                    г. о. Мариуполь»</w:t>
      </w:r>
      <w:r>
        <w:t>:_______ /</w:t>
      </w:r>
      <w:r>
        <w:t>Р</w:t>
      </w:r>
      <w:r>
        <w:t>. А. Устинов</w:t>
      </w:r>
      <w:r>
        <w:t>/</w:t>
      </w:r>
    </w:p>
    <w:p w:rsidR="00D72A7C" w:rsidRDefault="00F25D3F">
      <w:pPr>
        <w:autoSpaceDE w:val="0"/>
        <w:autoSpaceDN w:val="0"/>
        <w:jc w:val="center"/>
      </w:pPr>
      <w:r>
        <w:t xml:space="preserve">                                                                      Приказ №____ от «___»  __________  </w:t>
      </w:r>
      <w:proofErr w:type="spellStart"/>
      <w:r>
        <w:t>____</w:t>
      </w:r>
      <w:proofErr w:type="gramStart"/>
      <w:r>
        <w:t>г</w:t>
      </w:r>
      <w:proofErr w:type="spellEnd"/>
      <w:proofErr w:type="gramEnd"/>
      <w:r>
        <w:t>.</w:t>
      </w:r>
    </w:p>
    <w:p w:rsidR="00D72A7C" w:rsidRDefault="00D72A7C">
      <w:pPr>
        <w:jc w:val="center"/>
        <w:rPr>
          <w:b/>
          <w:bCs/>
        </w:rPr>
      </w:pPr>
    </w:p>
    <w:p w:rsidR="00D72A7C" w:rsidRDefault="00F25D3F">
      <w:pPr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>ПЛАН</w:t>
      </w:r>
    </w:p>
    <w:p w:rsidR="00D72A7C" w:rsidRDefault="00F25D3F">
      <w:pPr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>мероприятий по</w:t>
      </w:r>
      <w:r>
        <w:rPr>
          <w:b/>
          <w:bCs/>
          <w:color w:val="000000"/>
        </w:rPr>
        <w:t xml:space="preserve"> внедрению</w:t>
      </w:r>
    </w:p>
    <w:p w:rsidR="00D72A7C" w:rsidRDefault="00F25D3F">
      <w:pPr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>Всероссийского физкультурно-спортивного комплекса</w:t>
      </w:r>
    </w:p>
    <w:p w:rsidR="00D72A7C" w:rsidRDefault="00F25D3F">
      <w:pPr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 xml:space="preserve">«Готов к труду и обороне» в  </w:t>
      </w:r>
      <w:r>
        <w:rPr>
          <w:b/>
          <w:bCs/>
          <w:color w:val="000000"/>
        </w:rPr>
        <w:t>Г</w:t>
      </w:r>
      <w:r>
        <w:rPr>
          <w:b/>
          <w:bCs/>
          <w:color w:val="000000"/>
        </w:rPr>
        <w:t>БОУ «</w:t>
      </w:r>
      <w:r>
        <w:rPr>
          <w:b/>
          <w:bCs/>
          <w:color w:val="000000"/>
        </w:rPr>
        <w:t>СШ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№ 34 г. о. Мариуполь</w:t>
      </w:r>
      <w:r>
        <w:rPr>
          <w:b/>
          <w:bCs/>
          <w:color w:val="000000"/>
        </w:rPr>
        <w:t>»</w:t>
      </w:r>
    </w:p>
    <w:p w:rsidR="00D72A7C" w:rsidRDefault="00F25D3F">
      <w:pPr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>в 20</w:t>
      </w:r>
      <w:r>
        <w:rPr>
          <w:b/>
          <w:bCs/>
          <w:color w:val="000000"/>
        </w:rPr>
        <w:t>24</w:t>
      </w:r>
      <w:r>
        <w:rPr>
          <w:b/>
          <w:bCs/>
          <w:color w:val="000000"/>
        </w:rPr>
        <w:t>-20</w:t>
      </w:r>
      <w:r>
        <w:rPr>
          <w:b/>
          <w:bCs/>
          <w:color w:val="000000"/>
        </w:rPr>
        <w:t>25</w:t>
      </w:r>
      <w:r>
        <w:rPr>
          <w:b/>
          <w:bCs/>
          <w:color w:val="000000"/>
        </w:rPr>
        <w:t xml:space="preserve"> учебном году</w:t>
      </w:r>
    </w:p>
    <w:tbl>
      <w:tblPr>
        <w:tblW w:w="11070" w:type="dxa"/>
        <w:tblCellSpacing w:w="0" w:type="dxa"/>
        <w:tblInd w:w="-1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6660"/>
        <w:gridCol w:w="1530"/>
        <w:gridCol w:w="2250"/>
      </w:tblGrid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проведения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Ответственные</w:t>
            </w:r>
            <w:proofErr w:type="gramEnd"/>
            <w:r>
              <w:rPr>
                <w:color w:val="000000"/>
                <w:lang w:eastAsia="en-US"/>
              </w:rPr>
              <w:t xml:space="preserve"> за выполнение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>Физкультурно-оздоровительные мероприятия в режиме учебного дня: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обсудить на педсовете порядок проведения гимнастики до занятий, </w:t>
            </w:r>
            <w:r>
              <w:rPr>
                <w:color w:val="000000"/>
                <w:lang w:eastAsia="en-US"/>
              </w:rPr>
              <w:t>физкультминуток, подвижных игр на переменах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>
              <w:rPr>
                <w:color w:val="000000"/>
                <w:lang w:eastAsia="en-US"/>
              </w:rPr>
              <w:t>17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января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учитель физической культуры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 w:rsidP="00C56E49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Пересмотреть состав совет</w:t>
            </w:r>
            <w:r w:rsidR="00C56E49">
              <w:rPr>
                <w:color w:val="000000"/>
                <w:lang w:eastAsia="en-US"/>
              </w:rPr>
              <w:t>а школьного спортивного клуба «Триумф</w:t>
            </w:r>
            <w:r>
              <w:rPr>
                <w:color w:val="000000"/>
                <w:lang w:eastAsia="en-US"/>
              </w:rPr>
              <w:t>», провести заседание совета клуба о вопросах внедрения ГТО в школе.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</w:t>
            </w:r>
            <w:r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января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учитель физической культуры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провести беседы в классах о режиме дня школьника, о порядке проведения гимнастики до занятий, подвижных игр на переменах и физкультминуток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>
              <w:rPr>
                <w:color w:val="000000"/>
                <w:lang w:eastAsia="en-US"/>
              </w:rPr>
              <w:t>17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января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</w:t>
            </w:r>
          </w:p>
        </w:tc>
      </w:tr>
      <w:tr w:rsidR="00D72A7C">
        <w:trPr>
          <w:trHeight w:val="70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Издание приказа о создании груп</w:t>
            </w:r>
            <w:r>
              <w:rPr>
                <w:color w:val="000000"/>
                <w:lang w:eastAsia="en-US"/>
              </w:rPr>
              <w:t>пы по реализации внедрения норм ГТО.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>
              <w:rPr>
                <w:color w:val="000000"/>
                <w:lang w:eastAsia="en-US"/>
              </w:rPr>
              <w:t>25 декабря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</w:p>
        </w:tc>
      </w:tr>
      <w:tr w:rsidR="00D72A7C">
        <w:trPr>
          <w:trHeight w:val="79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Обновление материальной базы для сдачи норм ГТО.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>
              <w:rPr>
                <w:color w:val="000000"/>
                <w:lang w:eastAsia="en-US"/>
              </w:rPr>
              <w:t>17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января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Члены  </w:t>
            </w:r>
            <w:proofErr w:type="gramStart"/>
            <w:r>
              <w:rPr>
                <w:color w:val="000000"/>
                <w:lang w:eastAsia="en-US"/>
              </w:rPr>
              <w:t>спортивного</w:t>
            </w:r>
            <w:proofErr w:type="gramEnd"/>
          </w:p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клуба</w:t>
            </w:r>
          </w:p>
        </w:tc>
      </w:tr>
      <w:tr w:rsidR="00D72A7C">
        <w:trPr>
          <w:trHeight w:val="748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 календаря  школьных спортивно-массовых мероприятий.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D72A7C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Члены  </w:t>
            </w:r>
            <w:proofErr w:type="gramStart"/>
            <w:r>
              <w:rPr>
                <w:color w:val="000000"/>
                <w:lang w:eastAsia="en-US"/>
              </w:rPr>
              <w:t>спортивного</w:t>
            </w:r>
            <w:proofErr w:type="gramEnd"/>
          </w:p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клуба</w:t>
            </w:r>
          </w:p>
        </w:tc>
      </w:tr>
      <w:tr w:rsidR="00D72A7C">
        <w:trPr>
          <w:trHeight w:val="234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Организовать направление воспитательной работы в классном коллективе по ознакомлению с комплексом «Готов к труду и обороне» (ГТО)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</w:t>
            </w:r>
            <w:proofErr w:type="gramStart"/>
            <w:r>
              <w:rPr>
                <w:color w:val="000000"/>
                <w:lang w:eastAsia="en-US"/>
              </w:rPr>
              <w:t>и</w:t>
            </w:r>
            <w:proofErr w:type="gramEnd"/>
            <w:r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>Внеурочная работа в школе: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Физкультурный праздник</w:t>
            </w:r>
            <w:r>
              <w:rPr>
                <w:color w:val="000000"/>
                <w:lang w:eastAsia="en-US"/>
              </w:rPr>
              <w:t xml:space="preserve"> в</w:t>
            </w:r>
            <w:r>
              <w:rPr>
                <w:color w:val="000000"/>
                <w:lang w:eastAsia="en-US"/>
              </w:rPr>
              <w:t xml:space="preserve"> рамках Дня Здоровья.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и учитель физической культуры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Дни здоровья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Классные руководители,  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Сдача физкультурного комплекса ГТО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Члены спортивного клуба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Спортивные мероприятия в дни каникул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Согласно </w:t>
            </w:r>
            <w:r>
              <w:rPr>
                <w:color w:val="000000"/>
                <w:lang w:eastAsia="en-US"/>
              </w:rPr>
              <w:t>календарю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Классные руководители, учитель физической </w:t>
            </w:r>
            <w:r>
              <w:rPr>
                <w:color w:val="000000"/>
                <w:lang w:eastAsia="en-US"/>
              </w:rPr>
              <w:lastRenderedPageBreak/>
              <w:t>культуры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>Агитация и пропаганда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Обновление в школе информационного стенда « ВФСК «ГТО»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Ежемесячно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Члены спортивного клуба </w:t>
            </w:r>
          </w:p>
        </w:tc>
      </w:tr>
      <w:tr w:rsidR="00D72A7C">
        <w:trPr>
          <w:trHeight w:val="1272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Мониторинг состояния здоровья и уровня физической подготовленности </w:t>
            </w:r>
            <w:r>
              <w:rPr>
                <w:color w:val="000000"/>
                <w:lang w:eastAsia="en-US"/>
              </w:rPr>
              <w:t>учащихся 1-10 классов (предварительный, текущий, итоговый контроль).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спортивного клуба</w:t>
            </w:r>
          </w:p>
        </w:tc>
      </w:tr>
      <w:tr w:rsidR="00D72A7C">
        <w:trPr>
          <w:trHeight w:val="253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информации о ходе реализации внедрения  ВФСК «ГТО» на сайте школы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спортивного клуба</w:t>
            </w:r>
          </w:p>
        </w:tc>
      </w:tr>
      <w:tr w:rsidR="00D72A7C">
        <w:trPr>
          <w:trHeight w:val="754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Использование на уроках физической культуры разнообразных  форм двигательной активности.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Учителя</w:t>
            </w:r>
            <w:r>
              <w:rPr>
                <w:color w:val="000000"/>
                <w:lang w:eastAsia="en-US"/>
              </w:rPr>
              <w:t xml:space="preserve"> физической культуры</w:t>
            </w:r>
          </w:p>
        </w:tc>
      </w:tr>
      <w:tr w:rsidR="00D72A7C">
        <w:trPr>
          <w:trHeight w:val="291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часы о пользе ГТО, о здоровом образе жизни.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>Подготовка физкультурно-спортивного актива: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72A7C">
        <w:trPr>
          <w:trHeight w:val="651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 w:rsidP="00C56E49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Работа школьного спортивного клуба «</w:t>
            </w:r>
            <w:r w:rsidR="00C56E49">
              <w:rPr>
                <w:color w:val="000000"/>
                <w:lang w:eastAsia="en-US"/>
              </w:rPr>
              <w:t>Триумф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</w:t>
            </w:r>
            <w:proofErr w:type="gramStart"/>
            <w:r>
              <w:rPr>
                <w:color w:val="000000"/>
                <w:lang w:eastAsia="en-US"/>
              </w:rPr>
              <w:t>и</w:t>
            </w:r>
            <w:proofErr w:type="gramEnd"/>
            <w:r>
              <w:rPr>
                <w:color w:val="000000"/>
                <w:lang w:eastAsia="en-US"/>
              </w:rPr>
              <w:t xml:space="preserve"> учебного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физической культуры</w:t>
            </w:r>
          </w:p>
        </w:tc>
      </w:tr>
      <w:tr w:rsidR="00D72A7C">
        <w:trPr>
          <w:trHeight w:val="234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 школьной комиссии  по приему испытаний ВФСК «ГТО»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  <w:r>
              <w:rPr>
                <w:color w:val="000000"/>
                <w:lang w:eastAsia="en-US"/>
              </w:rPr>
              <w:t xml:space="preserve"> 2025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</w:tc>
      </w:tr>
      <w:tr w:rsidR="00D72A7C">
        <w:trPr>
          <w:trHeight w:val="48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>Работа с родителями учащихся и педагогическим коллективом: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Выступления на родительских собраниях:</w:t>
            </w:r>
          </w:p>
          <w:p w:rsidR="00D72A7C" w:rsidRDefault="00F25D3F">
            <w:pPr>
              <w:pStyle w:val="a6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 Комплекс ГТО»,</w:t>
            </w:r>
          </w:p>
          <w:p w:rsidR="00D72A7C" w:rsidRDefault="00F25D3F">
            <w:pPr>
              <w:pStyle w:val="a6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«Распорядок дня и двигательный режим школьника»,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Классные</w:t>
            </w:r>
            <w:proofErr w:type="gramEnd"/>
            <w:r>
              <w:rPr>
                <w:color w:val="000000"/>
                <w:lang w:eastAsia="en-US"/>
              </w:rPr>
              <w:t xml:space="preserve"> рук.</w:t>
            </w:r>
          </w:p>
          <w:p w:rsidR="00D72A7C" w:rsidRDefault="00F25D3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</w:tr>
      <w:tr w:rsidR="00D72A7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Консультации для </w:t>
            </w:r>
            <w:r>
              <w:rPr>
                <w:color w:val="000000"/>
                <w:lang w:eastAsia="en-US"/>
              </w:rPr>
              <w:t>родителей по вопросам физического воспитания детей в семье, закаливания и укрепления их здоровья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родительских собраниях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физической культуры и медработник</w:t>
            </w:r>
          </w:p>
        </w:tc>
      </w:tr>
      <w:tr w:rsidR="00D72A7C">
        <w:trPr>
          <w:trHeight w:val="9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Приглашать родителей на спортивные праздники, «дни здоровья», открытие школьной спартак</w:t>
            </w:r>
            <w:r>
              <w:rPr>
                <w:color w:val="000000"/>
                <w:lang w:eastAsia="en-US"/>
              </w:rPr>
              <w:t>иады и др.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</w:t>
            </w:r>
          </w:p>
        </w:tc>
      </w:tr>
      <w:tr w:rsidR="00D72A7C">
        <w:trPr>
          <w:trHeight w:val="578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</w:t>
            </w:r>
            <w:bookmarkStart w:id="0" w:name="_GoBack"/>
            <w:bookmarkEnd w:id="0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Организовать проведение родительских собраний с целью ознакомления с процессом тестирования населения в рамках Всероссийского физкультурно-спортивного комплекса «Готов к труду и обороне» (ГТО).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течение </w:t>
            </w:r>
            <w:r>
              <w:rPr>
                <w:color w:val="000000"/>
                <w:lang w:eastAsia="en-US"/>
              </w:rPr>
              <w:t>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A7C" w:rsidRDefault="00F25D3F">
            <w:pPr>
              <w:pStyle w:val="a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</w:tc>
      </w:tr>
    </w:tbl>
    <w:p w:rsidR="00D72A7C" w:rsidRDefault="00D72A7C"/>
    <w:sectPr w:rsidR="00D72A7C" w:rsidSect="00D72A7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3F" w:rsidRDefault="00F25D3F">
      <w:r>
        <w:separator/>
      </w:r>
    </w:p>
  </w:endnote>
  <w:endnote w:type="continuationSeparator" w:id="0">
    <w:p w:rsidR="00F25D3F" w:rsidRDefault="00F2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3F" w:rsidRDefault="00F25D3F">
      <w:r>
        <w:separator/>
      </w:r>
    </w:p>
  </w:footnote>
  <w:footnote w:type="continuationSeparator" w:id="0">
    <w:p w:rsidR="00F25D3F" w:rsidRDefault="00F25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A1E"/>
    <w:rsid w:val="000D7C94"/>
    <w:rsid w:val="00130A1E"/>
    <w:rsid w:val="00193DA6"/>
    <w:rsid w:val="00532F16"/>
    <w:rsid w:val="007320A1"/>
    <w:rsid w:val="00787110"/>
    <w:rsid w:val="00811847"/>
    <w:rsid w:val="009874F9"/>
    <w:rsid w:val="00AC7EC1"/>
    <w:rsid w:val="00BD76DA"/>
    <w:rsid w:val="00C56E49"/>
    <w:rsid w:val="00C803E4"/>
    <w:rsid w:val="00D17B94"/>
    <w:rsid w:val="00D72A7C"/>
    <w:rsid w:val="00E47905"/>
    <w:rsid w:val="00F07251"/>
    <w:rsid w:val="00F25D3F"/>
    <w:rsid w:val="00F97B2C"/>
    <w:rsid w:val="7979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7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A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2A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2A7C"/>
    <w:pPr>
      <w:spacing w:before="100" w:beforeAutospacing="1" w:after="100" w:afterAutospacing="1"/>
    </w:pPr>
  </w:style>
  <w:style w:type="character" w:customStyle="1" w:styleId="a5">
    <w:name w:val="Текст выноски Знак"/>
    <w:basedOn w:val="a0"/>
    <w:link w:val="a4"/>
    <w:uiPriority w:val="99"/>
    <w:semiHidden/>
    <w:rsid w:val="00D72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User</cp:lastModifiedBy>
  <cp:revision>17</cp:revision>
  <cp:lastPrinted>2018-07-26T12:49:00Z</cp:lastPrinted>
  <dcterms:created xsi:type="dcterms:W3CDTF">2016-08-29T12:45:00Z</dcterms:created>
  <dcterms:modified xsi:type="dcterms:W3CDTF">2024-12-26T10:01:00Z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30A8501E015246549ACC3CFD3049FE44_13</vt:lpwstr>
  </property>
</Properties>
</file>